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0BB79" w14:textId="10E53127" w:rsidR="00764E84" w:rsidRPr="0038525E" w:rsidRDefault="00FF5DA9" w:rsidP="00FF5DA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525E">
        <w:rPr>
          <w:rFonts w:ascii="Times New Roman" w:hAnsi="Times New Roman" w:cs="Times New Roman"/>
          <w:b/>
        </w:rPr>
        <w:t>Тематика эссе группы образовательных программ</w:t>
      </w:r>
      <w:r w:rsidR="009B3170">
        <w:rPr>
          <w:rFonts w:ascii="Times New Roman" w:hAnsi="Times New Roman" w:cs="Times New Roman"/>
          <w:b/>
          <w:lang w:val="kk-KZ"/>
        </w:rPr>
        <w:t xml:space="preserve"> </w:t>
      </w:r>
      <w:r w:rsidR="00112052">
        <w:rPr>
          <w:rFonts w:ascii="Times New Roman" w:hAnsi="Times New Roman" w:cs="Times New Roman"/>
          <w:b/>
          <w:lang w:val="kk-KZ"/>
        </w:rPr>
        <w:t xml:space="preserve">       </w:t>
      </w:r>
      <w:r w:rsidRPr="0038525E">
        <w:rPr>
          <w:rFonts w:ascii="Times New Roman" w:eastAsia="Times New Roman" w:hAnsi="Times New Roman" w:cs="Times New Roman"/>
          <w:b/>
          <w:sz w:val="24"/>
          <w:szCs w:val="24"/>
        </w:rPr>
        <w:t>D099 Энергетика и</w:t>
      </w:r>
      <w:r w:rsidR="0011205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38525E">
        <w:rPr>
          <w:rFonts w:ascii="Times New Roman" w:eastAsia="Times New Roman" w:hAnsi="Times New Roman" w:cs="Times New Roman"/>
          <w:b/>
          <w:sz w:val="24"/>
          <w:szCs w:val="24"/>
        </w:rPr>
        <w:t>электрот</w:t>
      </w:r>
      <w:proofErr w:type="spellEnd"/>
      <w:r w:rsidR="0011205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е</w:t>
      </w:r>
      <w:proofErr w:type="spellStart"/>
      <w:r w:rsidRPr="0038525E">
        <w:rPr>
          <w:rFonts w:ascii="Times New Roman" w:eastAsia="Times New Roman" w:hAnsi="Times New Roman" w:cs="Times New Roman"/>
          <w:b/>
          <w:sz w:val="24"/>
          <w:szCs w:val="24"/>
        </w:rPr>
        <w:t>хника</w:t>
      </w:r>
      <w:proofErr w:type="spellEnd"/>
      <w:r w:rsidR="0063080D" w:rsidRPr="003852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Y="1876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9072"/>
      </w:tblGrid>
      <w:tr w:rsidR="00C67626" w:rsidRPr="0038525E" w14:paraId="7B88F38D" w14:textId="77777777" w:rsidTr="00C67626">
        <w:trPr>
          <w:trHeight w:val="3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26807" w14:textId="77777777" w:rsidR="00C67626" w:rsidRPr="0038525E" w:rsidRDefault="00C67626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7D23A" w14:textId="77777777" w:rsidR="00C67626" w:rsidRPr="0038525E" w:rsidRDefault="00C67626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Тема эссе</w:t>
            </w:r>
          </w:p>
        </w:tc>
      </w:tr>
      <w:tr w:rsidR="00C67626" w:rsidRPr="0038525E" w14:paraId="77925FE1" w14:textId="77777777" w:rsidTr="00C67626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46B6C" w14:textId="77777777" w:rsidR="00C67626" w:rsidRPr="0038525E" w:rsidRDefault="00C67626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96EF4" w14:textId="77777777" w:rsidR="00C67626" w:rsidRPr="0038525E" w:rsidRDefault="00C67626" w:rsidP="00112052">
            <w:pPr>
              <w:pStyle w:val="a3"/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Характеристика энергопроизводящих организаций города Костанай. Особенности функционирования.</w:t>
            </w:r>
          </w:p>
        </w:tc>
      </w:tr>
      <w:tr w:rsidR="00C67626" w:rsidRPr="0038525E" w14:paraId="200CA8F3" w14:textId="77777777" w:rsidTr="00C67626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52164" w14:textId="77777777" w:rsidR="00C67626" w:rsidRPr="0038525E" w:rsidRDefault="00C67626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741F" w14:textId="77777777" w:rsidR="00C67626" w:rsidRPr="0038525E" w:rsidRDefault="00C67626" w:rsidP="00112052">
            <w:pPr>
              <w:pStyle w:val="a3"/>
              <w:spacing w:after="0" w:line="240" w:lineRule="auto"/>
              <w:ind w:left="0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Характеристика структуры электроэнергетической системы Казахстана. Состояние, перспективы, возможные риски,</w:t>
            </w:r>
          </w:p>
        </w:tc>
      </w:tr>
      <w:tr w:rsidR="00C67626" w:rsidRPr="0038525E" w14:paraId="45868BB5" w14:textId="77777777" w:rsidTr="00C67626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A2408" w14:textId="77777777" w:rsidR="00C67626" w:rsidRPr="0038525E" w:rsidRDefault="00C67626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72AEC" w14:textId="77777777" w:rsidR="00C67626" w:rsidRPr="0038525E" w:rsidRDefault="00C67626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Современные проблемы электроэнергетики Казахстана и мира</w:t>
            </w:r>
          </w:p>
        </w:tc>
      </w:tr>
      <w:tr w:rsidR="00C67626" w:rsidRPr="0038525E" w14:paraId="093F9C37" w14:textId="77777777" w:rsidTr="00C67626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A6EDA" w14:textId="77777777" w:rsidR="00C67626" w:rsidRPr="0038525E" w:rsidRDefault="00C67626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BAE6E" w14:textId="77777777" w:rsidR="00C67626" w:rsidRPr="0038525E" w:rsidRDefault="00C67626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Методы снижения потерь электроэнергии в распределительных и питающих электрических сетях  </w:t>
            </w:r>
          </w:p>
        </w:tc>
      </w:tr>
      <w:tr w:rsidR="00C67626" w:rsidRPr="0038525E" w14:paraId="022D29E0" w14:textId="77777777" w:rsidTr="00C67626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88CD2" w14:textId="77777777" w:rsidR="00C67626" w:rsidRPr="0038525E" w:rsidRDefault="00C67626" w:rsidP="00112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2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2BB02" w14:textId="77777777" w:rsidR="00C67626" w:rsidRPr="0038525E" w:rsidRDefault="00C67626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Средства и способы повышения пропускной способности воздушных линий электропередачи напряжением 35-110(500) кВ.</w:t>
            </w:r>
          </w:p>
        </w:tc>
      </w:tr>
      <w:tr w:rsidR="00C67626" w:rsidRPr="0038525E" w14:paraId="2526B686" w14:textId="77777777" w:rsidTr="00C67626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C2A4E" w14:textId="77777777" w:rsidR="00C67626" w:rsidRPr="0038525E" w:rsidRDefault="00C67626" w:rsidP="00112052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3ED63" w14:textId="77777777" w:rsidR="00C67626" w:rsidRPr="0038525E" w:rsidRDefault="00C67626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Ваше видение собственной научной и академической работы в профессиональной деятельности по окончании докторантуры? </w:t>
            </w:r>
          </w:p>
        </w:tc>
      </w:tr>
      <w:tr w:rsidR="00C67626" w:rsidRPr="0038525E" w14:paraId="0F3BDAD9" w14:textId="77777777" w:rsidTr="00C67626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4F810" w14:textId="77777777" w:rsidR="00C67626" w:rsidRPr="0038525E" w:rsidRDefault="00C67626" w:rsidP="00112052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DA626" w14:textId="77777777" w:rsidR="00C67626" w:rsidRPr="0038525E" w:rsidRDefault="00C67626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Как базовые и профессиональные компетенции вы предполагаете приобрести во время учебы в докторантуре?</w:t>
            </w:r>
          </w:p>
        </w:tc>
      </w:tr>
      <w:tr w:rsidR="00C67626" w:rsidRPr="0038525E" w14:paraId="4523CD43" w14:textId="77777777" w:rsidTr="00C67626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75E8C" w14:textId="77777777" w:rsidR="00C67626" w:rsidRPr="0038525E" w:rsidRDefault="00C67626" w:rsidP="00112052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56711" w14:textId="77777777" w:rsidR="00C67626" w:rsidRPr="0038525E" w:rsidRDefault="00C67626" w:rsidP="00112052">
            <w:pPr>
              <w:spacing w:after="0" w:line="240" w:lineRule="auto"/>
              <w:mirrorIndent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Какие мотивы побудили вас поступить в докторантуру именно в наш университет? </w:t>
            </w:r>
          </w:p>
          <w:p w14:paraId="0DEFD750" w14:textId="77777777" w:rsidR="00C67626" w:rsidRPr="0038525E" w:rsidRDefault="00C67626" w:rsidP="00112052">
            <w:pPr>
              <w:spacing w:after="0" w:line="240" w:lineRule="auto"/>
              <w:mirrorIndent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Какие вы имеете конкурентные преимущества для поступления в докторантуру и получения в дальнейшем ученой степени?</w:t>
            </w:r>
          </w:p>
        </w:tc>
      </w:tr>
      <w:tr w:rsidR="00C67626" w:rsidRPr="0038525E" w14:paraId="382559DA" w14:textId="77777777" w:rsidTr="00C67626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65BD5" w14:textId="77777777" w:rsidR="00C67626" w:rsidRPr="0038525E" w:rsidRDefault="00C67626" w:rsidP="00112052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D39F6" w14:textId="77777777" w:rsidR="00C67626" w:rsidRPr="0038525E" w:rsidRDefault="00C67626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Охарактеризуйте область ваших научных исследований и интересов. Имеете ли вы по ней научные труды?</w:t>
            </w:r>
          </w:p>
        </w:tc>
      </w:tr>
      <w:tr w:rsidR="00C67626" w:rsidRPr="0038525E" w14:paraId="3B2109D0" w14:textId="77777777" w:rsidTr="00C67626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4D59E" w14:textId="77777777" w:rsidR="00C67626" w:rsidRPr="0038525E" w:rsidRDefault="00C67626" w:rsidP="00112052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8FB63" w14:textId="77777777" w:rsidR="00C67626" w:rsidRPr="0038525E" w:rsidRDefault="00C67626" w:rsidP="00112052">
            <w:pPr>
              <w:spacing w:after="0" w:line="240" w:lineRule="auto"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8525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Охарактеризуйте область ваших научных исследований. Охарактеризуйте актуальность ваших дальнейших научных и академических исследований. Как вы планируете дальнейшее развитие проблемы в современных условиях.исследований и интересов. Имеете ли вы по ней научные труды?</w:t>
            </w:r>
          </w:p>
        </w:tc>
      </w:tr>
      <w:tr w:rsidR="00C67626" w:rsidRPr="0038525E" w14:paraId="107E4CE3" w14:textId="77777777" w:rsidTr="00C67626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24C59" w14:textId="77777777" w:rsidR="00C67626" w:rsidRPr="0038525E" w:rsidRDefault="00C67626" w:rsidP="00112052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EC3E7" w14:textId="77777777" w:rsidR="00C67626" w:rsidRPr="0038525E" w:rsidRDefault="00C67626" w:rsidP="00112052">
            <w:pPr>
              <w:spacing w:line="240" w:lineRule="auto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069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Гидроэлектростанции Казахстана. Характеристика. Особенности. </w:t>
            </w:r>
          </w:p>
        </w:tc>
      </w:tr>
      <w:tr w:rsidR="00C67626" w:rsidRPr="00D86F21" w14:paraId="2CADA0DB" w14:textId="77777777" w:rsidTr="00C67626">
        <w:trPr>
          <w:trHeight w:val="38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85D61" w14:textId="77777777" w:rsidR="00C67626" w:rsidRPr="0038525E" w:rsidRDefault="00C67626" w:rsidP="00112052">
            <w:pPr>
              <w:spacing w:after="0" w:line="240" w:lineRule="auto"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E8053" w14:textId="77777777" w:rsidR="00C67626" w:rsidRPr="00D86F21" w:rsidRDefault="00C67626" w:rsidP="00112052">
            <w:pPr>
              <w:spacing w:after="0" w:line="240" w:lineRule="auto"/>
              <w:mirrorIndents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069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Современные  цифровые подстанции. Особенности. Структура. Подходы к реализации.</w:t>
            </w:r>
          </w:p>
        </w:tc>
      </w:tr>
    </w:tbl>
    <w:p w14:paraId="4F6648E5" w14:textId="77777777" w:rsidR="00A20666" w:rsidRPr="00B358A2" w:rsidRDefault="00A20666" w:rsidP="00112052">
      <w:pPr>
        <w:rPr>
          <w:sz w:val="10"/>
          <w:szCs w:val="10"/>
        </w:rPr>
      </w:pPr>
    </w:p>
    <w:sectPr w:rsidR="00A20666" w:rsidRPr="00B358A2" w:rsidSect="00112052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9AEAD" w14:textId="77777777" w:rsidR="00FA484B" w:rsidRDefault="00FA484B" w:rsidP="00A069AB">
      <w:pPr>
        <w:spacing w:after="0" w:line="240" w:lineRule="auto"/>
      </w:pPr>
      <w:r>
        <w:separator/>
      </w:r>
    </w:p>
  </w:endnote>
  <w:endnote w:type="continuationSeparator" w:id="0">
    <w:p w14:paraId="63D6AF03" w14:textId="77777777" w:rsidR="00FA484B" w:rsidRDefault="00FA484B" w:rsidP="00A06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FB21D" w14:textId="77777777" w:rsidR="00FA484B" w:rsidRDefault="00FA484B" w:rsidP="00A069AB">
      <w:pPr>
        <w:spacing w:after="0" w:line="240" w:lineRule="auto"/>
      </w:pPr>
      <w:r>
        <w:separator/>
      </w:r>
    </w:p>
  </w:footnote>
  <w:footnote w:type="continuationSeparator" w:id="0">
    <w:p w14:paraId="1C41860E" w14:textId="77777777" w:rsidR="00FA484B" w:rsidRDefault="00FA484B" w:rsidP="00A069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DA9"/>
    <w:rsid w:val="00112052"/>
    <w:rsid w:val="00194D02"/>
    <w:rsid w:val="00210065"/>
    <w:rsid w:val="002626FE"/>
    <w:rsid w:val="00281D0F"/>
    <w:rsid w:val="002A65A9"/>
    <w:rsid w:val="00304E20"/>
    <w:rsid w:val="00370C9B"/>
    <w:rsid w:val="00375CCC"/>
    <w:rsid w:val="0038525E"/>
    <w:rsid w:val="00434AC4"/>
    <w:rsid w:val="0059310A"/>
    <w:rsid w:val="0063080D"/>
    <w:rsid w:val="0066483D"/>
    <w:rsid w:val="00764E84"/>
    <w:rsid w:val="007A0B76"/>
    <w:rsid w:val="007D7C40"/>
    <w:rsid w:val="008F007B"/>
    <w:rsid w:val="009B3170"/>
    <w:rsid w:val="00A069AB"/>
    <w:rsid w:val="00A20666"/>
    <w:rsid w:val="00B358A2"/>
    <w:rsid w:val="00C465DC"/>
    <w:rsid w:val="00C67626"/>
    <w:rsid w:val="00CE13F2"/>
    <w:rsid w:val="00CF6521"/>
    <w:rsid w:val="00D12560"/>
    <w:rsid w:val="00E97EA1"/>
    <w:rsid w:val="00EF7952"/>
    <w:rsid w:val="00FA484B"/>
    <w:rsid w:val="00FF5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D7DD1"/>
  <w15:docId w15:val="{0DA11FB9-D981-4B46-9172-4A18D7964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DA9"/>
    <w:pPr>
      <w:ind w:left="720"/>
      <w:contextualSpacing/>
    </w:pPr>
  </w:style>
  <w:style w:type="character" w:customStyle="1" w:styleId="viiyi">
    <w:name w:val="viiyi"/>
    <w:basedOn w:val="a0"/>
    <w:rsid w:val="00210065"/>
  </w:style>
  <w:style w:type="character" w:customStyle="1" w:styleId="jlqj4b">
    <w:name w:val="jlqj4b"/>
    <w:basedOn w:val="a0"/>
    <w:rsid w:val="00210065"/>
  </w:style>
  <w:style w:type="paragraph" w:styleId="a4">
    <w:name w:val="header"/>
    <w:basedOn w:val="a"/>
    <w:link w:val="a5"/>
    <w:uiPriority w:val="99"/>
    <w:unhideWhenUsed/>
    <w:rsid w:val="00A06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69AB"/>
  </w:style>
  <w:style w:type="paragraph" w:styleId="a6">
    <w:name w:val="footer"/>
    <w:basedOn w:val="a"/>
    <w:link w:val="a7"/>
    <w:uiPriority w:val="99"/>
    <w:unhideWhenUsed/>
    <w:rsid w:val="00A06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6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2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25</cp:revision>
  <dcterms:created xsi:type="dcterms:W3CDTF">2022-06-13T08:14:00Z</dcterms:created>
  <dcterms:modified xsi:type="dcterms:W3CDTF">2024-06-21T09:29:00Z</dcterms:modified>
</cp:coreProperties>
</file>